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61C" w:rsidRPr="00C6161C" w:rsidRDefault="00C6161C" w:rsidP="00C616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6161C">
        <w:rPr>
          <w:rFonts w:ascii="Times New Roman" w:hAnsi="Times New Roman" w:cs="Times New Roman"/>
          <w:sz w:val="28"/>
          <w:szCs w:val="28"/>
        </w:rPr>
        <w:t>СОВЕТ СЕЛЬСКОГО ПОСЕЛЕНИЯ «ГАУРСКОЕ»</w:t>
      </w:r>
    </w:p>
    <w:p w:rsidR="00C6161C" w:rsidRPr="00C6161C" w:rsidRDefault="00C6161C" w:rsidP="00C616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6161C" w:rsidRPr="00C6161C" w:rsidRDefault="00C6161C" w:rsidP="00C616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6161C">
        <w:rPr>
          <w:rFonts w:ascii="Times New Roman" w:hAnsi="Times New Roman" w:cs="Times New Roman"/>
          <w:sz w:val="28"/>
          <w:szCs w:val="28"/>
        </w:rPr>
        <w:t>РЕШЕНИЕ</w:t>
      </w:r>
    </w:p>
    <w:p w:rsidR="00C6161C" w:rsidRPr="00C6161C" w:rsidRDefault="00C6161C" w:rsidP="00C616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C6161C">
        <w:rPr>
          <w:rFonts w:ascii="Times New Roman" w:hAnsi="Times New Roman" w:cs="Times New Roman"/>
          <w:sz w:val="28"/>
          <w:szCs w:val="28"/>
        </w:rPr>
        <w:t xml:space="preserve">14.11.2024 г.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</w:t>
      </w:r>
      <w:r w:rsidR="00106AB7">
        <w:rPr>
          <w:rFonts w:ascii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16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gramStart"/>
      <w:r w:rsidRPr="00C616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6161C">
        <w:rPr>
          <w:rFonts w:ascii="Times New Roman" w:hAnsi="Times New Roman" w:cs="Times New Roman"/>
          <w:sz w:val="28"/>
          <w:szCs w:val="28"/>
        </w:rPr>
        <w:t>. Гаур</w:t>
      </w:r>
    </w:p>
    <w:p w:rsidR="00C6161C" w:rsidRPr="00C6161C" w:rsidRDefault="00C6161C" w:rsidP="00C6161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6161C" w:rsidRPr="00C6161C" w:rsidRDefault="00C6161C" w:rsidP="00C616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6161C"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</w:p>
    <w:p w:rsidR="00C6161C" w:rsidRPr="00C6161C" w:rsidRDefault="00C6161C" w:rsidP="00C616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6161C">
        <w:rPr>
          <w:rFonts w:ascii="Times New Roman" w:hAnsi="Times New Roman" w:cs="Times New Roman"/>
          <w:sz w:val="28"/>
          <w:szCs w:val="28"/>
        </w:rPr>
        <w:t>Совета сельского поселения  «Гаурское» № 11 от 31.08.2018 г.</w:t>
      </w:r>
    </w:p>
    <w:p w:rsidR="00C6161C" w:rsidRPr="003001B5" w:rsidRDefault="00C6161C" w:rsidP="00C616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01B5">
        <w:rPr>
          <w:rFonts w:ascii="Times New Roman" w:hAnsi="Times New Roman" w:cs="Times New Roman"/>
          <w:sz w:val="28"/>
          <w:szCs w:val="28"/>
        </w:rPr>
        <w:t xml:space="preserve">Об установлении налога на имущество физических лиц </w:t>
      </w:r>
      <w:proofErr w:type="gramStart"/>
      <w:r w:rsidRPr="003001B5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C6161C" w:rsidRPr="003001B5" w:rsidRDefault="00C6161C" w:rsidP="00C6161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01B5">
        <w:rPr>
          <w:rFonts w:ascii="Times New Roman" w:hAnsi="Times New Roman" w:cs="Times New Roman"/>
          <w:sz w:val="28"/>
          <w:szCs w:val="28"/>
        </w:rPr>
        <w:t>территории сельского поселения «Гаурское»</w:t>
      </w:r>
    </w:p>
    <w:p w:rsidR="00C6161C" w:rsidRDefault="00C6161C" w:rsidP="00C6161C">
      <w:pPr>
        <w:rPr>
          <w:b/>
          <w:lang w:eastAsia="en-US"/>
        </w:rPr>
      </w:pPr>
    </w:p>
    <w:p w:rsidR="00C6161C" w:rsidRDefault="00C6161C" w:rsidP="00C6161C">
      <w:pPr>
        <w:rPr>
          <w:lang w:eastAsia="en-US"/>
        </w:rPr>
      </w:pPr>
    </w:p>
    <w:p w:rsidR="008B3D92" w:rsidRDefault="00C6161C" w:rsidP="008B3D92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8B3D92">
        <w:rPr>
          <w:rFonts w:ascii="Times New Roman" w:hAnsi="Times New Roman" w:cs="Times New Roman"/>
          <w:sz w:val="28"/>
          <w:szCs w:val="28"/>
          <w:lang w:eastAsia="en-US"/>
        </w:rPr>
        <w:t>В св</w:t>
      </w:r>
      <w:r w:rsidR="008B3D92" w:rsidRPr="008B3D92"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8B3D92">
        <w:rPr>
          <w:rFonts w:ascii="Times New Roman" w:hAnsi="Times New Roman" w:cs="Times New Roman"/>
          <w:sz w:val="28"/>
          <w:szCs w:val="28"/>
          <w:lang w:eastAsia="en-US"/>
        </w:rPr>
        <w:t>зи с вступлением в силу Федерального закона от 12.07.2024 №176</w:t>
      </w:r>
      <w:r w:rsidR="008B3D92" w:rsidRPr="008B3D92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8B3D92">
        <w:rPr>
          <w:rFonts w:ascii="Times New Roman" w:hAnsi="Times New Roman" w:cs="Times New Roman"/>
          <w:sz w:val="28"/>
          <w:szCs w:val="28"/>
          <w:lang w:eastAsia="en-US"/>
        </w:rPr>
        <w:t>ФЗ «О внесении</w:t>
      </w:r>
      <w:r w:rsidR="008B3D92" w:rsidRPr="008B3D92">
        <w:rPr>
          <w:rFonts w:ascii="Times New Roman" w:hAnsi="Times New Roman" w:cs="Times New Roman"/>
          <w:sz w:val="28"/>
          <w:szCs w:val="28"/>
          <w:lang w:eastAsia="en-US"/>
        </w:rPr>
        <w:t xml:space="preserve"> изменений в части первую и вторую Налогового кодекса Российской Федерации и признании утратившим силу отдельных положений законодательных актов Российской Федерации» в глав</w:t>
      </w:r>
      <w:r w:rsidR="00161446"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="008B3D92" w:rsidRPr="008B3D92">
        <w:rPr>
          <w:rFonts w:ascii="Times New Roman" w:hAnsi="Times New Roman" w:cs="Times New Roman"/>
          <w:sz w:val="28"/>
          <w:szCs w:val="28"/>
          <w:lang w:eastAsia="en-US"/>
        </w:rPr>
        <w:t xml:space="preserve"> 3</w:t>
      </w:r>
      <w:r w:rsidR="00161446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8B3D92" w:rsidRPr="008B3D92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161446">
        <w:rPr>
          <w:rFonts w:ascii="Times New Roman" w:hAnsi="Times New Roman" w:cs="Times New Roman"/>
          <w:sz w:val="28"/>
          <w:szCs w:val="28"/>
          <w:lang w:eastAsia="en-US"/>
        </w:rPr>
        <w:t>Налог на имущество физических лиц</w:t>
      </w:r>
      <w:r w:rsidR="008B3D92" w:rsidRPr="008B3D92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8B3D92">
        <w:rPr>
          <w:rFonts w:ascii="Times New Roman" w:hAnsi="Times New Roman" w:cs="Times New Roman"/>
          <w:sz w:val="28"/>
          <w:szCs w:val="28"/>
          <w:lang w:eastAsia="en-US"/>
        </w:rPr>
        <w:t>, Совет сельского поселения «Гаурское» реши</w:t>
      </w:r>
      <w:r w:rsidR="008B3D92">
        <w:rPr>
          <w:rFonts w:ascii="Times New Roman" w:hAnsi="Times New Roman" w:cs="Times New Roman"/>
          <w:sz w:val="28"/>
          <w:szCs w:val="28"/>
          <w:lang w:eastAsia="en-US"/>
        </w:rPr>
        <w:t>л:</w:t>
      </w:r>
    </w:p>
    <w:p w:rsidR="00161446" w:rsidRPr="00F77D4F" w:rsidRDefault="00F77D4F" w:rsidP="00F77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6161C" w:rsidRPr="00F77D4F">
        <w:rPr>
          <w:rFonts w:ascii="Times New Roman" w:hAnsi="Times New Roman" w:cs="Times New Roman"/>
          <w:sz w:val="28"/>
          <w:szCs w:val="28"/>
        </w:rPr>
        <w:t xml:space="preserve">Внести в Решение Совета СП «Гаурское» </w:t>
      </w:r>
      <w:r w:rsidR="008B3D92" w:rsidRPr="00F77D4F">
        <w:rPr>
          <w:rFonts w:ascii="Times New Roman" w:hAnsi="Times New Roman" w:cs="Times New Roman"/>
          <w:sz w:val="28"/>
          <w:szCs w:val="28"/>
        </w:rPr>
        <w:t>№ 11 от 31.08.2018 г. «Об установлении налога на имущество физических лиц на территории сельского поселения «Гаурское»</w:t>
      </w:r>
      <w:r w:rsidR="00161446" w:rsidRPr="00F77D4F">
        <w:rPr>
          <w:rFonts w:ascii="Times New Roman" w:hAnsi="Times New Roman" w:cs="Times New Roman"/>
          <w:sz w:val="28"/>
          <w:szCs w:val="28"/>
          <w:lang w:eastAsia="en-US"/>
        </w:rPr>
        <w:t xml:space="preserve">», </w:t>
      </w:r>
      <w:r w:rsidR="00C6161C" w:rsidRPr="00F77D4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61446" w:rsidRPr="00F77D4F" w:rsidRDefault="00F77D4F" w:rsidP="00F77D4F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1)</w:t>
      </w:r>
      <w:r w:rsidR="00161446" w:rsidRPr="00F77D4F">
        <w:rPr>
          <w:rFonts w:ascii="Times New Roman" w:hAnsi="Times New Roman" w:cs="Times New Roman"/>
          <w:sz w:val="28"/>
          <w:szCs w:val="28"/>
          <w:lang w:eastAsia="en-US"/>
        </w:rPr>
        <w:t>в подпункте 2 пункта 2 исключить слова «</w:t>
      </w:r>
      <w:r w:rsidR="00161446" w:rsidRPr="00F77D4F">
        <w:rPr>
          <w:rFonts w:ascii="Times New Roman" w:hAnsi="Times New Roman" w:cs="Times New Roman"/>
          <w:sz w:val="28"/>
          <w:szCs w:val="28"/>
        </w:rPr>
        <w:t>а также в отношении объектов налогообложения, кадастровая стоимость каждого из которых превышает 300 миллионов рублей»;</w:t>
      </w:r>
    </w:p>
    <w:p w:rsidR="00161446" w:rsidRPr="00F77D4F" w:rsidRDefault="00F77D4F" w:rsidP="00F77D4F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2)</w:t>
      </w:r>
      <w:r w:rsidR="00161446" w:rsidRPr="00F77D4F">
        <w:rPr>
          <w:rFonts w:ascii="Times New Roman" w:hAnsi="Times New Roman" w:cs="Times New Roman"/>
          <w:sz w:val="28"/>
          <w:szCs w:val="28"/>
        </w:rPr>
        <w:t>пункт 2 дополнить подпунктом 2.1</w:t>
      </w:r>
      <w:r w:rsidRPr="00F77D4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77D4F" w:rsidRPr="00F77D4F" w:rsidRDefault="00F77D4F" w:rsidP="00F77D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77D4F">
        <w:rPr>
          <w:rFonts w:ascii="Times New Roman" w:hAnsi="Times New Roman" w:cs="Times New Roman"/>
          <w:sz w:val="28"/>
          <w:szCs w:val="28"/>
        </w:rPr>
        <w:t>2.1)  2,5 процента в отношении объектов налогообложения, кадастровая стоимость каждого из которых превышает 300 миллионов рублей;</w:t>
      </w:r>
    </w:p>
    <w:p w:rsidR="00F77D4F" w:rsidRPr="003001B5" w:rsidRDefault="00F77D4F" w:rsidP="00F77D4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001B5">
        <w:rPr>
          <w:rFonts w:ascii="Times New Roman" w:hAnsi="Times New Roman" w:cs="Times New Roman"/>
          <w:sz w:val="28"/>
          <w:szCs w:val="28"/>
        </w:rPr>
        <w:t>. Настоящее решение вступает в силу не ранее чем по истечении одного месяца со дня его официального опубликования и не ранее первого числа очередного налогового периода по  налогу.</w:t>
      </w:r>
    </w:p>
    <w:p w:rsidR="00F77D4F" w:rsidRPr="003001B5" w:rsidRDefault="00F77D4F" w:rsidP="0054509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001B5">
        <w:rPr>
          <w:rFonts w:ascii="Times New Roman" w:hAnsi="Times New Roman" w:cs="Times New Roman"/>
          <w:sz w:val="28"/>
          <w:szCs w:val="28"/>
        </w:rPr>
        <w:t>. Настоящее решение опубликовать (обнародовать) на информационных стендах Администрации  сельского поселения «Гаурское»</w:t>
      </w:r>
      <w:r w:rsidR="0054509C">
        <w:rPr>
          <w:rFonts w:ascii="Times New Roman" w:hAnsi="Times New Roman" w:cs="Times New Roman"/>
          <w:sz w:val="28"/>
          <w:szCs w:val="28"/>
        </w:rPr>
        <w:t>,</w:t>
      </w:r>
      <w:r w:rsidR="0054509C" w:rsidRPr="0054509C">
        <w:rPr>
          <w:szCs w:val="28"/>
        </w:rPr>
        <w:t xml:space="preserve"> </w:t>
      </w:r>
      <w:r w:rsidR="0054509C" w:rsidRPr="0054509C">
        <w:rPr>
          <w:rFonts w:ascii="Times New Roman" w:hAnsi="Times New Roman" w:cs="Times New Roman"/>
          <w:sz w:val="28"/>
          <w:szCs w:val="28"/>
        </w:rPr>
        <w:t>разместить на официальном сайте гаур</w:t>
      </w:r>
      <w:proofErr w:type="gramStart"/>
      <w:r w:rsidR="0054509C" w:rsidRPr="0054509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4509C" w:rsidRPr="005450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4509C" w:rsidRPr="005450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4509C" w:rsidRPr="0054509C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54509C" w:rsidRPr="0054509C">
        <w:rPr>
          <w:rFonts w:ascii="Times New Roman" w:hAnsi="Times New Roman" w:cs="Times New Roman"/>
          <w:sz w:val="28"/>
          <w:szCs w:val="28"/>
        </w:rPr>
        <w:t>.</w:t>
      </w:r>
      <w:r w:rsidRPr="003001B5">
        <w:rPr>
          <w:rFonts w:ascii="Times New Roman" w:hAnsi="Times New Roman" w:cs="Times New Roman"/>
          <w:sz w:val="28"/>
          <w:szCs w:val="28"/>
        </w:rPr>
        <w:t xml:space="preserve"> и направить в </w:t>
      </w:r>
      <w:r w:rsidR="004F10A5">
        <w:rPr>
          <w:rFonts w:ascii="Times New Roman" w:hAnsi="Times New Roman" w:cs="Times New Roman"/>
          <w:sz w:val="28"/>
          <w:szCs w:val="28"/>
        </w:rPr>
        <w:t>Управление Федеральной налоговой службы</w:t>
      </w:r>
      <w:r w:rsidRPr="003001B5">
        <w:rPr>
          <w:rFonts w:ascii="Times New Roman" w:hAnsi="Times New Roman" w:cs="Times New Roman"/>
          <w:sz w:val="28"/>
          <w:szCs w:val="28"/>
        </w:rPr>
        <w:t xml:space="preserve"> по Забайкальскому краю.</w:t>
      </w:r>
    </w:p>
    <w:p w:rsidR="00F77D4F" w:rsidRPr="00161446" w:rsidRDefault="00F77D4F" w:rsidP="00F77D4F">
      <w:pPr>
        <w:pStyle w:val="a4"/>
        <w:ind w:left="108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4509C" w:rsidRDefault="0054509C" w:rsidP="00C6161C">
      <w:pPr>
        <w:rPr>
          <w:lang w:eastAsia="en-US"/>
        </w:rPr>
      </w:pPr>
    </w:p>
    <w:p w:rsidR="00C6161C" w:rsidRPr="00F77D4F" w:rsidRDefault="00161446" w:rsidP="00C6161C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F77D4F">
        <w:rPr>
          <w:rFonts w:ascii="Times New Roman" w:hAnsi="Times New Roman" w:cs="Times New Roman"/>
          <w:sz w:val="28"/>
          <w:szCs w:val="28"/>
          <w:lang w:eastAsia="en-US"/>
        </w:rPr>
        <w:t>Глава сельского поселения «Гаурское»</w:t>
      </w:r>
      <w:r w:rsidR="00F77D4F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</w:t>
      </w:r>
      <w:r w:rsidR="00F77D4F" w:rsidRPr="00F77D4F">
        <w:rPr>
          <w:rFonts w:ascii="Times New Roman" w:hAnsi="Times New Roman" w:cs="Times New Roman"/>
          <w:sz w:val="28"/>
          <w:szCs w:val="28"/>
          <w:lang w:eastAsia="en-US"/>
        </w:rPr>
        <w:t>Н.А.Кириленко</w:t>
      </w:r>
    </w:p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C6161C" w:rsidRDefault="00C6161C" w:rsidP="00C6161C"/>
    <w:p w:rsidR="003541C2" w:rsidRPr="003001B5" w:rsidRDefault="003541C2" w:rsidP="003001B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541C2" w:rsidRPr="003001B5" w:rsidSect="00224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E527E"/>
    <w:multiLevelType w:val="hybridMultilevel"/>
    <w:tmpl w:val="0BB0B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1405FE"/>
    <w:multiLevelType w:val="hybridMultilevel"/>
    <w:tmpl w:val="F4AAC6C0"/>
    <w:lvl w:ilvl="0" w:tplc="22509F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01B5"/>
    <w:rsid w:val="00106AB7"/>
    <w:rsid w:val="00161446"/>
    <w:rsid w:val="0022418E"/>
    <w:rsid w:val="0023068C"/>
    <w:rsid w:val="003001B5"/>
    <w:rsid w:val="003541C2"/>
    <w:rsid w:val="004F10A5"/>
    <w:rsid w:val="0054509C"/>
    <w:rsid w:val="00567ED1"/>
    <w:rsid w:val="008B3D92"/>
    <w:rsid w:val="00981A7D"/>
    <w:rsid w:val="00C34FEE"/>
    <w:rsid w:val="00C6161C"/>
    <w:rsid w:val="00D304FC"/>
    <w:rsid w:val="00E372AD"/>
    <w:rsid w:val="00F714D5"/>
    <w:rsid w:val="00F77D4F"/>
    <w:rsid w:val="00FC0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01B5"/>
    <w:pPr>
      <w:spacing w:after="0" w:line="240" w:lineRule="auto"/>
    </w:pPr>
  </w:style>
  <w:style w:type="paragraph" w:customStyle="1" w:styleId="ConsTitle">
    <w:name w:val="ConsTitle"/>
    <w:rsid w:val="00C6161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4">
    <w:name w:val="List Paragraph"/>
    <w:basedOn w:val="a"/>
    <w:uiPriority w:val="34"/>
    <w:qFormat/>
    <w:rsid w:val="001614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4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14</cp:revision>
  <cp:lastPrinted>2005-11-21T15:20:00Z</cp:lastPrinted>
  <dcterms:created xsi:type="dcterms:W3CDTF">2005-12-07T04:55:00Z</dcterms:created>
  <dcterms:modified xsi:type="dcterms:W3CDTF">2005-11-21T16:35:00Z</dcterms:modified>
</cp:coreProperties>
</file>